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39A7B" w14:textId="77777777" w:rsidR="00FA707F" w:rsidRPr="00FA707F" w:rsidRDefault="00FA707F" w:rsidP="001C1957">
      <w:pPr>
        <w:pStyle w:val="Heading1"/>
        <w:jc w:val="center"/>
        <w:rPr>
          <w:lang w:val="fr-FR"/>
        </w:rPr>
      </w:pPr>
      <w:r w:rsidRPr="00FA707F">
        <w:rPr>
          <w:lang w:val="fr-FR"/>
        </w:rPr>
        <w:t>L'Abeille Ardennaise</w:t>
      </w:r>
    </w:p>
    <w:p w14:paraId="1CBA689B" w14:textId="77777777" w:rsidR="00FA707F" w:rsidRPr="00FA707F" w:rsidRDefault="00FA707F" w:rsidP="00FA707F">
      <w:pPr>
        <w:autoSpaceDE w:val="0"/>
        <w:autoSpaceDN w:val="0"/>
        <w:adjustRightInd w:val="0"/>
        <w:rPr>
          <w:rFonts w:ascii="Helvetica" w:hAnsi="Helvetica" w:cs="Helvetica"/>
          <w:color w:val="000000"/>
          <w:lang w:val="fr-FR"/>
        </w:rPr>
      </w:pPr>
      <w:r w:rsidRPr="00FA707F">
        <w:rPr>
          <w:rFonts w:ascii="Helvetica" w:hAnsi="Helvetica" w:cs="Helvetica"/>
          <w:color w:val="000000"/>
          <w:lang w:val="fr-FR"/>
        </w:rPr>
        <w:t> </w:t>
      </w:r>
    </w:p>
    <w:p w14:paraId="364BC8F8" w14:textId="77777777" w:rsidR="00FA707F" w:rsidRPr="00FA707F" w:rsidRDefault="00FA707F" w:rsidP="00FA707F">
      <w:pPr>
        <w:autoSpaceDE w:val="0"/>
        <w:autoSpaceDN w:val="0"/>
        <w:adjustRightInd w:val="0"/>
        <w:rPr>
          <w:rFonts w:ascii="Helvetica" w:hAnsi="Helvetica" w:cs="Helvetica"/>
          <w:color w:val="244084"/>
          <w:lang w:val="fr-FR"/>
        </w:rPr>
      </w:pPr>
      <w:r w:rsidRPr="00FA707F">
        <w:rPr>
          <w:rFonts w:ascii="Helvetica" w:hAnsi="Helvetica" w:cs="Helvetica"/>
          <w:color w:val="244084"/>
          <w:lang w:val="fr-FR"/>
        </w:rPr>
        <w:t>Monsieur le Maire, Mesdames et Messieurs les Élus</w:t>
      </w:r>
    </w:p>
    <w:p w14:paraId="14699096" w14:textId="77777777" w:rsidR="00FA707F" w:rsidRPr="00FA707F" w:rsidRDefault="00FA707F" w:rsidP="00FA707F">
      <w:pPr>
        <w:autoSpaceDE w:val="0"/>
        <w:autoSpaceDN w:val="0"/>
        <w:adjustRightInd w:val="0"/>
        <w:rPr>
          <w:rFonts w:ascii="Helvetica" w:hAnsi="Helvetica" w:cs="Helvetica"/>
          <w:color w:val="000000"/>
          <w:lang w:val="fr-FR"/>
        </w:rPr>
      </w:pPr>
      <w:r w:rsidRPr="00FA707F">
        <w:rPr>
          <w:rFonts w:ascii="Helvetica" w:hAnsi="Helvetica" w:cs="Helvetica"/>
          <w:color w:val="000000"/>
          <w:lang w:val="fr-FR"/>
        </w:rPr>
        <w:t> </w:t>
      </w:r>
    </w:p>
    <w:p w14:paraId="18A80470" w14:textId="68F1644E" w:rsidR="00FA707F" w:rsidRPr="00FA707F" w:rsidRDefault="00FA707F" w:rsidP="00EC1949">
      <w:pPr>
        <w:autoSpaceDE w:val="0"/>
        <w:autoSpaceDN w:val="0"/>
        <w:adjustRightInd w:val="0"/>
        <w:ind w:firstLine="960"/>
        <w:rPr>
          <w:rFonts w:ascii="Helvetica" w:hAnsi="Helvetica" w:cs="Helvetica"/>
          <w:color w:val="000000"/>
          <w:lang w:val="fr-FR"/>
        </w:rPr>
      </w:pPr>
      <w:r w:rsidRPr="00FA707F">
        <w:rPr>
          <w:rFonts w:ascii="Helvetica" w:hAnsi="Helvetica" w:cs="Helvetica"/>
          <w:color w:val="000000"/>
          <w:lang w:val="fr-FR"/>
        </w:rPr>
        <w:t>Pour les apiculteurs Ardennais, la mortalité des Abeilles est une préoccupation</w:t>
      </w:r>
      <w:r w:rsidR="00EC1949">
        <w:rPr>
          <w:rFonts w:ascii="Helvetica" w:hAnsi="Helvetica" w:cs="Helvetica"/>
          <w:color w:val="000000"/>
          <w:lang w:val="fr-FR"/>
        </w:rPr>
        <w:t xml:space="preserve"> </w:t>
      </w:r>
      <w:r w:rsidRPr="00FA707F">
        <w:rPr>
          <w:rFonts w:ascii="Helvetica" w:hAnsi="Helvetica" w:cs="Helvetica"/>
          <w:color w:val="000000"/>
          <w:lang w:val="fr-FR"/>
        </w:rPr>
        <w:t>importante.</w:t>
      </w:r>
    </w:p>
    <w:p w14:paraId="38D3C423" w14:textId="2D64C873" w:rsidR="00FA707F" w:rsidRPr="00FA707F" w:rsidRDefault="00FA707F" w:rsidP="001C1957">
      <w:pPr>
        <w:autoSpaceDE w:val="0"/>
        <w:autoSpaceDN w:val="0"/>
        <w:adjustRightInd w:val="0"/>
        <w:ind w:firstLine="960"/>
        <w:rPr>
          <w:rFonts w:ascii="Helvetica" w:hAnsi="Helvetica" w:cs="Helvetica"/>
          <w:color w:val="000000"/>
          <w:lang w:val="fr-FR"/>
        </w:rPr>
      </w:pPr>
      <w:r w:rsidRPr="00FA707F">
        <w:rPr>
          <w:rFonts w:ascii="Helvetica" w:hAnsi="Helvetica" w:cs="Helvetica"/>
          <w:color w:val="000000"/>
          <w:lang w:val="fr-FR"/>
        </w:rPr>
        <w:t>Depuis quelques années, si des problèmes d'épidémies sont souvent évoqués les apiculteurs s'interrogent également sur l'alimentation des abeilles.</w:t>
      </w:r>
    </w:p>
    <w:p w14:paraId="2F18406B" w14:textId="77777777" w:rsidR="00FA707F" w:rsidRPr="00FA707F" w:rsidRDefault="00FA707F" w:rsidP="00FA707F">
      <w:pPr>
        <w:autoSpaceDE w:val="0"/>
        <w:autoSpaceDN w:val="0"/>
        <w:adjustRightInd w:val="0"/>
        <w:ind w:firstLine="960"/>
        <w:rPr>
          <w:rFonts w:ascii="Helvetica" w:hAnsi="Helvetica" w:cs="Helvetica"/>
          <w:color w:val="000000"/>
          <w:lang w:val="fr-FR"/>
        </w:rPr>
      </w:pPr>
      <w:r w:rsidRPr="00FA707F">
        <w:rPr>
          <w:rFonts w:ascii="Helvetica" w:hAnsi="Helvetica" w:cs="Helvetica"/>
          <w:color w:val="000000"/>
          <w:lang w:val="fr-FR"/>
        </w:rPr>
        <w:t>On constate qu'environ 1 million de km de haies ont été arrachés entre 1960 et 1990, que l'urbanisation détruit 60 000 hectares de surface agricole par an, que de nombreux chemins sont goudronnés, que les bords de routes, de voies ferrées, de voies navigables sont fauchés dans des périodes souvent trop avancées, ce qui prive les abeilles d'une nourriture diversifiée.</w:t>
      </w:r>
    </w:p>
    <w:p w14:paraId="506C15AC" w14:textId="214A1928" w:rsidR="00FA707F" w:rsidRPr="00FA707F" w:rsidRDefault="00FA707F" w:rsidP="001C1957">
      <w:pPr>
        <w:autoSpaceDE w:val="0"/>
        <w:autoSpaceDN w:val="0"/>
        <w:adjustRightInd w:val="0"/>
        <w:rPr>
          <w:rFonts w:ascii="Helvetica" w:hAnsi="Helvetica" w:cs="Helvetica"/>
          <w:color w:val="000000"/>
          <w:lang w:val="fr-FR"/>
        </w:rPr>
      </w:pPr>
    </w:p>
    <w:p w14:paraId="431B5423" w14:textId="32B3E2CE" w:rsidR="001C1957" w:rsidRPr="00FA707F" w:rsidRDefault="00FA707F" w:rsidP="001C1957">
      <w:pPr>
        <w:autoSpaceDE w:val="0"/>
        <w:autoSpaceDN w:val="0"/>
        <w:adjustRightInd w:val="0"/>
        <w:jc w:val="center"/>
        <w:rPr>
          <w:rFonts w:ascii="Helvetica" w:hAnsi="Helvetica" w:cs="Helvetica"/>
          <w:color w:val="182850"/>
          <w:lang w:val="fr-FR"/>
        </w:rPr>
      </w:pPr>
      <w:r w:rsidRPr="00FA707F">
        <w:rPr>
          <w:rFonts w:ascii="Helvetica" w:hAnsi="Helvetica" w:cs="Helvetica"/>
          <w:color w:val="182850"/>
          <w:lang w:val="fr-FR"/>
        </w:rPr>
        <w:t>La pollinisation</w:t>
      </w:r>
    </w:p>
    <w:p w14:paraId="504A32CC" w14:textId="77777777" w:rsidR="00FA707F" w:rsidRPr="00FA707F" w:rsidRDefault="00FA707F" w:rsidP="00FA707F">
      <w:pPr>
        <w:autoSpaceDE w:val="0"/>
        <w:autoSpaceDN w:val="0"/>
        <w:adjustRightInd w:val="0"/>
        <w:ind w:firstLine="960"/>
        <w:rPr>
          <w:rFonts w:ascii="Helvetica" w:hAnsi="Helvetica" w:cs="Helvetica"/>
          <w:color w:val="000000"/>
          <w:lang w:val="fr-FR"/>
        </w:rPr>
      </w:pPr>
      <w:r w:rsidRPr="00FA707F">
        <w:rPr>
          <w:rFonts w:ascii="Helvetica" w:hAnsi="Helvetica" w:cs="Helvetica"/>
          <w:color w:val="000000"/>
          <w:lang w:val="fr-FR"/>
        </w:rPr>
        <w:t>II faut savoir que la pollinisation assurée par les abeilles est indispensable à la culture et contribue au rendement quantitatif et qualitatif de très nombreuses espèces, des arbres fruitiers et des cultures diverses.</w:t>
      </w:r>
    </w:p>
    <w:p w14:paraId="498B95E0" w14:textId="77777777" w:rsidR="00FA707F" w:rsidRPr="00FA707F" w:rsidRDefault="00FA707F" w:rsidP="00FA707F">
      <w:pPr>
        <w:autoSpaceDE w:val="0"/>
        <w:autoSpaceDN w:val="0"/>
        <w:adjustRightInd w:val="0"/>
        <w:rPr>
          <w:rFonts w:ascii="Helvetica" w:hAnsi="Helvetica" w:cs="Helvetica"/>
          <w:color w:val="000000"/>
          <w:lang w:val="fr-FR"/>
        </w:rPr>
      </w:pPr>
      <w:r w:rsidRPr="00FA707F">
        <w:rPr>
          <w:rFonts w:ascii="Helvetica" w:hAnsi="Helvetica" w:cs="Helvetica"/>
          <w:color w:val="000000"/>
          <w:lang w:val="fr-FR"/>
        </w:rPr>
        <w:t> </w:t>
      </w:r>
    </w:p>
    <w:p w14:paraId="0B017D15" w14:textId="5BC724D4" w:rsidR="00FA707F" w:rsidRPr="00FA707F" w:rsidRDefault="00FA707F" w:rsidP="00FA707F">
      <w:pPr>
        <w:autoSpaceDE w:val="0"/>
        <w:autoSpaceDN w:val="0"/>
        <w:adjustRightInd w:val="0"/>
        <w:jc w:val="center"/>
        <w:rPr>
          <w:rFonts w:ascii="Helvetica" w:hAnsi="Helvetica" w:cs="Helvetica"/>
          <w:color w:val="182850"/>
          <w:lang w:val="fr-FR"/>
        </w:rPr>
      </w:pPr>
      <w:r w:rsidRPr="00FA707F">
        <w:rPr>
          <w:rFonts w:ascii="Helvetica" w:hAnsi="Helvetica" w:cs="Helvetica"/>
          <w:color w:val="182850"/>
          <w:lang w:val="fr-FR"/>
        </w:rPr>
        <w:t>Ensemble</w:t>
      </w:r>
      <w:r w:rsidR="00FA7399">
        <w:rPr>
          <w:rFonts w:ascii="Helvetica" w:hAnsi="Helvetica" w:cs="Helvetica"/>
          <w:color w:val="182850"/>
          <w:lang w:val="fr-FR"/>
        </w:rPr>
        <w:t>,</w:t>
      </w:r>
      <w:r w:rsidRPr="00FA707F">
        <w:rPr>
          <w:rFonts w:ascii="Helvetica" w:hAnsi="Helvetica" w:cs="Helvetica"/>
          <w:color w:val="182850"/>
          <w:lang w:val="fr-FR"/>
        </w:rPr>
        <w:t xml:space="preserve"> sauvons not</w:t>
      </w:r>
      <w:r w:rsidR="001C1957">
        <w:rPr>
          <w:rFonts w:ascii="Helvetica" w:hAnsi="Helvetica" w:cs="Helvetica"/>
          <w:color w:val="182850"/>
          <w:lang w:val="fr-FR"/>
        </w:rPr>
        <w:t>r</w:t>
      </w:r>
      <w:r w:rsidRPr="00FA707F">
        <w:rPr>
          <w:rFonts w:ascii="Helvetica" w:hAnsi="Helvetica" w:cs="Helvetica"/>
          <w:color w:val="182850"/>
          <w:lang w:val="fr-FR"/>
        </w:rPr>
        <w:t>e environnement</w:t>
      </w:r>
    </w:p>
    <w:p w14:paraId="4B09B125" w14:textId="3371BCE2" w:rsidR="00FA707F" w:rsidRPr="001C1957" w:rsidRDefault="00FA707F" w:rsidP="001C1957">
      <w:pPr>
        <w:autoSpaceDE w:val="0"/>
        <w:autoSpaceDN w:val="0"/>
        <w:adjustRightInd w:val="0"/>
        <w:jc w:val="center"/>
        <w:rPr>
          <w:rFonts w:ascii="Helvetica" w:hAnsi="Helvetica" w:cs="Helvetica"/>
          <w:color w:val="182850"/>
          <w:lang w:val="fr-FR"/>
        </w:rPr>
      </w:pPr>
      <w:r w:rsidRPr="00FA707F">
        <w:rPr>
          <w:rFonts w:ascii="Helvetica" w:hAnsi="Helvetica" w:cs="Helvetica"/>
          <w:color w:val="182850"/>
          <w:lang w:val="fr-FR"/>
        </w:rPr>
        <w:t>Sauvons les abeilles</w:t>
      </w:r>
    </w:p>
    <w:p w14:paraId="4B77F810" w14:textId="6158BBB2" w:rsidR="00FA707F" w:rsidRPr="00FA707F" w:rsidRDefault="00FA707F" w:rsidP="00EC1949">
      <w:pPr>
        <w:autoSpaceDE w:val="0"/>
        <w:autoSpaceDN w:val="0"/>
        <w:adjustRightInd w:val="0"/>
        <w:ind w:firstLine="960"/>
        <w:rPr>
          <w:rFonts w:ascii="Helvetica" w:hAnsi="Helvetica" w:cs="Helvetica"/>
          <w:color w:val="000000"/>
          <w:lang w:val="fr-FR"/>
        </w:rPr>
      </w:pPr>
      <w:r w:rsidRPr="00FA707F">
        <w:rPr>
          <w:rFonts w:ascii="Helvetica" w:hAnsi="Helvetica" w:cs="Helvetica"/>
          <w:color w:val="000000"/>
          <w:lang w:val="fr-FR"/>
        </w:rPr>
        <w:t xml:space="preserve">C'est pourquoi Monsieur le Maire, Mesdames et </w:t>
      </w:r>
      <w:r w:rsidR="00EC1949" w:rsidRPr="00FA707F">
        <w:rPr>
          <w:rFonts w:ascii="Helvetica" w:hAnsi="Helvetica" w:cs="Helvetica"/>
          <w:color w:val="000000"/>
          <w:lang w:val="fr-FR"/>
        </w:rPr>
        <w:t>Messieurs</w:t>
      </w:r>
      <w:r w:rsidRPr="00FA707F">
        <w:rPr>
          <w:rFonts w:ascii="Helvetica" w:hAnsi="Helvetica" w:cs="Helvetica"/>
          <w:color w:val="000000"/>
          <w:lang w:val="fr-FR"/>
        </w:rPr>
        <w:t xml:space="preserve"> les Élus un apiculteur de</w:t>
      </w:r>
      <w:r w:rsidR="00EC1949">
        <w:rPr>
          <w:rFonts w:ascii="Helvetica" w:hAnsi="Helvetica" w:cs="Helvetica"/>
          <w:color w:val="000000"/>
          <w:lang w:val="fr-FR"/>
        </w:rPr>
        <w:t xml:space="preserve"> </w:t>
      </w:r>
      <w:r w:rsidRPr="00FA707F">
        <w:rPr>
          <w:rFonts w:ascii="Helvetica" w:hAnsi="Helvetica" w:cs="Helvetica"/>
          <w:color w:val="000000"/>
          <w:lang w:val="fr-FR"/>
        </w:rPr>
        <w:t>vot</w:t>
      </w:r>
      <w:r w:rsidR="00EC1949">
        <w:rPr>
          <w:rFonts w:ascii="Helvetica" w:hAnsi="Helvetica" w:cs="Helvetica"/>
          <w:color w:val="000000"/>
          <w:lang w:val="fr-FR"/>
        </w:rPr>
        <w:t>r</w:t>
      </w:r>
      <w:r w:rsidRPr="00FA707F">
        <w:rPr>
          <w:rFonts w:ascii="Helvetica" w:hAnsi="Helvetica" w:cs="Helvetica"/>
          <w:color w:val="000000"/>
          <w:lang w:val="fr-FR"/>
        </w:rPr>
        <w:t>e village, vous demande l'autorisation d'ensemencer quelques parties de terrain communal non utilisé ou en friche.</w:t>
      </w:r>
    </w:p>
    <w:p w14:paraId="54745CD2" w14:textId="77777777" w:rsidR="00FA707F" w:rsidRPr="00FA707F" w:rsidRDefault="00FA707F" w:rsidP="00FA707F">
      <w:pPr>
        <w:autoSpaceDE w:val="0"/>
        <w:autoSpaceDN w:val="0"/>
        <w:adjustRightInd w:val="0"/>
        <w:rPr>
          <w:rFonts w:ascii="Helvetica" w:hAnsi="Helvetica" w:cs="Helvetica"/>
          <w:color w:val="000000"/>
          <w:lang w:val="fr-FR"/>
        </w:rPr>
      </w:pPr>
      <w:r w:rsidRPr="00FA707F">
        <w:rPr>
          <w:rFonts w:ascii="Helvetica" w:hAnsi="Helvetica" w:cs="Helvetica"/>
          <w:color w:val="000000"/>
          <w:lang w:val="fr-FR"/>
        </w:rPr>
        <w:t>Les semences sont mises en place gratuitement par l'apiculteur.</w:t>
      </w:r>
    </w:p>
    <w:p w14:paraId="0F19CA6B" w14:textId="77777777" w:rsidR="00FA707F" w:rsidRPr="00FA707F" w:rsidRDefault="00FA707F" w:rsidP="00FA707F">
      <w:pPr>
        <w:autoSpaceDE w:val="0"/>
        <w:autoSpaceDN w:val="0"/>
        <w:adjustRightInd w:val="0"/>
        <w:rPr>
          <w:rFonts w:ascii="Helvetica" w:hAnsi="Helvetica" w:cs="Helvetica"/>
          <w:color w:val="000000"/>
          <w:lang w:val="fr-FR"/>
        </w:rPr>
      </w:pPr>
      <w:r w:rsidRPr="00FA707F">
        <w:rPr>
          <w:rFonts w:ascii="Helvetica" w:hAnsi="Helvetica" w:cs="Helvetica"/>
          <w:color w:val="000000"/>
          <w:lang w:val="fr-FR"/>
        </w:rPr>
        <w:t> </w:t>
      </w:r>
    </w:p>
    <w:p w14:paraId="572407DA" w14:textId="057FA026" w:rsidR="00FA707F" w:rsidRPr="001C1957" w:rsidRDefault="00FA707F" w:rsidP="001C1957">
      <w:pPr>
        <w:autoSpaceDE w:val="0"/>
        <w:autoSpaceDN w:val="0"/>
        <w:adjustRightInd w:val="0"/>
        <w:jc w:val="center"/>
        <w:rPr>
          <w:rFonts w:ascii="Helvetica" w:hAnsi="Helvetica" w:cs="Helvetica"/>
          <w:color w:val="182850"/>
          <w:lang w:val="fr-FR"/>
        </w:rPr>
      </w:pPr>
      <w:r w:rsidRPr="00FA707F">
        <w:rPr>
          <w:rFonts w:ascii="Helvetica" w:hAnsi="Helvetica" w:cs="Helvetica"/>
          <w:color w:val="182850"/>
          <w:lang w:val="fr-FR"/>
        </w:rPr>
        <w:t>Les espaces fleuris</w:t>
      </w:r>
    </w:p>
    <w:p w14:paraId="2B087C1B" w14:textId="17D0B90B" w:rsidR="00FA707F" w:rsidRPr="00FA707F" w:rsidRDefault="00FA707F" w:rsidP="001C1957">
      <w:pPr>
        <w:autoSpaceDE w:val="0"/>
        <w:autoSpaceDN w:val="0"/>
        <w:adjustRightInd w:val="0"/>
        <w:ind w:firstLine="960"/>
        <w:rPr>
          <w:rFonts w:ascii="Helvetica" w:hAnsi="Helvetica" w:cs="Helvetica"/>
          <w:color w:val="000000"/>
          <w:lang w:val="fr-FR"/>
        </w:rPr>
      </w:pPr>
      <w:r w:rsidRPr="00FA707F">
        <w:rPr>
          <w:rFonts w:ascii="Helvetica" w:hAnsi="Helvetica" w:cs="Helvetica"/>
          <w:color w:val="000000"/>
          <w:lang w:val="fr-FR"/>
        </w:rPr>
        <w:t>Vous serait-il également possible d'utiliser dans vos espaces fleuris des fleurs</w:t>
      </w:r>
      <w:r w:rsidR="00EC1949">
        <w:rPr>
          <w:rFonts w:ascii="Helvetica" w:hAnsi="Helvetica" w:cs="Helvetica"/>
          <w:color w:val="000000"/>
          <w:lang w:val="fr-FR"/>
        </w:rPr>
        <w:t xml:space="preserve"> </w:t>
      </w:r>
      <w:r w:rsidRPr="00FA707F">
        <w:rPr>
          <w:rFonts w:ascii="Helvetica" w:hAnsi="Helvetica" w:cs="Helvetica"/>
          <w:color w:val="000000"/>
          <w:lang w:val="fr-FR"/>
        </w:rPr>
        <w:t>mellifères dont la liste est fournie en annexe ?</w:t>
      </w:r>
    </w:p>
    <w:p w14:paraId="105012F9" w14:textId="662F0507" w:rsidR="00FA707F" w:rsidRPr="00FA707F" w:rsidRDefault="00FA707F" w:rsidP="001C1957">
      <w:pPr>
        <w:autoSpaceDE w:val="0"/>
        <w:autoSpaceDN w:val="0"/>
        <w:adjustRightInd w:val="0"/>
        <w:ind w:firstLine="960"/>
        <w:rPr>
          <w:rFonts w:ascii="Helvetica" w:hAnsi="Helvetica" w:cs="Helvetica"/>
          <w:color w:val="000000"/>
          <w:lang w:val="fr-FR"/>
        </w:rPr>
      </w:pPr>
      <w:r w:rsidRPr="00FA707F">
        <w:rPr>
          <w:rFonts w:ascii="Helvetica" w:hAnsi="Helvetica" w:cs="Helvetica"/>
          <w:color w:val="000000"/>
          <w:lang w:val="fr-FR"/>
        </w:rPr>
        <w:t>Pour plus d'informations sur les jachères apicoles, la biodiversité, l'abeille et la flore</w:t>
      </w:r>
      <w:r w:rsidR="00EC1949">
        <w:rPr>
          <w:rFonts w:ascii="Helvetica" w:hAnsi="Helvetica" w:cs="Helvetica"/>
          <w:color w:val="000000"/>
          <w:lang w:val="fr-FR"/>
        </w:rPr>
        <w:t xml:space="preserve"> </w:t>
      </w:r>
      <w:r w:rsidRPr="00FA707F">
        <w:rPr>
          <w:rFonts w:ascii="Helvetica" w:hAnsi="Helvetica" w:cs="Helvetica"/>
          <w:color w:val="000000"/>
          <w:lang w:val="fr-FR"/>
        </w:rPr>
        <w:t xml:space="preserve">vous pouvez consulter le site : </w:t>
      </w:r>
      <w:hyperlink r:id="rId4" w:history="1">
        <w:r w:rsidRPr="00FA707F">
          <w:rPr>
            <w:rFonts w:ascii="Helvetica" w:hAnsi="Helvetica" w:cs="Helvetica"/>
            <w:color w:val="0B4CB4"/>
            <w:u w:val="single" w:color="0B4CB4"/>
            <w:lang w:val="fr-FR"/>
          </w:rPr>
          <w:t>https://labeilleardennaise.fr</w:t>
        </w:r>
      </w:hyperlink>
    </w:p>
    <w:p w14:paraId="6AF490ED" w14:textId="77777777" w:rsidR="00FA707F" w:rsidRPr="00FA707F" w:rsidRDefault="00FA707F" w:rsidP="00FA707F">
      <w:pPr>
        <w:autoSpaceDE w:val="0"/>
        <w:autoSpaceDN w:val="0"/>
        <w:adjustRightInd w:val="0"/>
        <w:ind w:firstLine="960"/>
        <w:rPr>
          <w:rFonts w:ascii="Helvetica" w:hAnsi="Helvetica" w:cs="Helvetica"/>
          <w:color w:val="000000"/>
          <w:lang w:val="fr-FR"/>
        </w:rPr>
      </w:pPr>
      <w:r w:rsidRPr="00FA707F">
        <w:rPr>
          <w:rFonts w:ascii="Helvetica" w:hAnsi="Helvetica" w:cs="Helvetica"/>
          <w:color w:val="000000"/>
          <w:lang w:val="fr-FR"/>
        </w:rPr>
        <w:t>En espérant avoir retenu votre attention sur un problème grave pour l'apiculture et les cultures, nous vous remercions par avance.</w:t>
      </w:r>
    </w:p>
    <w:p w14:paraId="4368D653" w14:textId="77777777" w:rsidR="00FA707F" w:rsidRPr="00FA707F" w:rsidRDefault="00FA707F" w:rsidP="00FA707F">
      <w:pPr>
        <w:autoSpaceDE w:val="0"/>
        <w:autoSpaceDN w:val="0"/>
        <w:adjustRightInd w:val="0"/>
        <w:rPr>
          <w:rFonts w:ascii="Helvetica" w:hAnsi="Helvetica" w:cs="Helvetica"/>
          <w:color w:val="000000"/>
          <w:lang w:val="fr-FR"/>
        </w:rPr>
      </w:pPr>
      <w:r w:rsidRPr="00FA707F">
        <w:rPr>
          <w:rFonts w:ascii="Helvetica" w:hAnsi="Helvetica" w:cs="Helvetica"/>
          <w:color w:val="000000"/>
          <w:lang w:val="fr-FR"/>
        </w:rPr>
        <w:t> </w:t>
      </w:r>
    </w:p>
    <w:p w14:paraId="2FC6011F" w14:textId="2F6C5C0C" w:rsidR="00FA707F" w:rsidRPr="00FA707F" w:rsidRDefault="00FA707F" w:rsidP="00EC1949">
      <w:pPr>
        <w:autoSpaceDE w:val="0"/>
        <w:autoSpaceDN w:val="0"/>
        <w:adjustRightInd w:val="0"/>
        <w:ind w:firstLine="960"/>
        <w:rPr>
          <w:rFonts w:ascii="Helvetica" w:hAnsi="Helvetica" w:cs="Helvetica"/>
          <w:color w:val="000000"/>
          <w:lang w:val="fr-FR"/>
        </w:rPr>
      </w:pPr>
      <w:r w:rsidRPr="00FA707F">
        <w:rPr>
          <w:rFonts w:ascii="Helvetica" w:hAnsi="Helvetica" w:cs="Helvetica"/>
          <w:color w:val="000000"/>
          <w:lang w:val="fr-FR"/>
        </w:rPr>
        <w:t>Veuillez recevoir Monsi</w:t>
      </w:r>
      <w:r w:rsidR="001C1957">
        <w:rPr>
          <w:rFonts w:ascii="Helvetica" w:hAnsi="Helvetica" w:cs="Helvetica"/>
          <w:color w:val="000000"/>
          <w:lang w:val="fr-FR"/>
        </w:rPr>
        <w:t>e</w:t>
      </w:r>
      <w:r w:rsidRPr="00FA707F">
        <w:rPr>
          <w:rFonts w:ascii="Helvetica" w:hAnsi="Helvetica" w:cs="Helvetica"/>
          <w:color w:val="000000"/>
          <w:lang w:val="fr-FR"/>
        </w:rPr>
        <w:t>ur le Maire, Mesdames et Messieurs les Élus, nos respectueuses</w:t>
      </w:r>
      <w:r w:rsidR="00EC1949">
        <w:rPr>
          <w:rFonts w:ascii="Helvetica" w:hAnsi="Helvetica" w:cs="Helvetica"/>
          <w:color w:val="000000"/>
          <w:lang w:val="fr-FR"/>
        </w:rPr>
        <w:t xml:space="preserve"> </w:t>
      </w:r>
      <w:r w:rsidRPr="00FA707F">
        <w:rPr>
          <w:rFonts w:ascii="Helvetica" w:hAnsi="Helvetica" w:cs="Helvetica"/>
          <w:color w:val="000000"/>
          <w:lang w:val="fr-FR"/>
        </w:rPr>
        <w:t>salutations.</w:t>
      </w:r>
    </w:p>
    <w:p w14:paraId="5A25D25C" w14:textId="77777777" w:rsidR="00FA707F" w:rsidRPr="00FA707F" w:rsidRDefault="00FA707F" w:rsidP="00FA707F">
      <w:pPr>
        <w:autoSpaceDE w:val="0"/>
        <w:autoSpaceDN w:val="0"/>
        <w:adjustRightInd w:val="0"/>
        <w:rPr>
          <w:rFonts w:ascii="Helvetica" w:hAnsi="Helvetica" w:cs="Helvetica"/>
          <w:color w:val="000000"/>
          <w:lang w:val="fr-FR"/>
        </w:rPr>
      </w:pPr>
      <w:r w:rsidRPr="00FA707F">
        <w:rPr>
          <w:rFonts w:ascii="Helvetica" w:hAnsi="Helvetica" w:cs="Helvetica"/>
          <w:color w:val="000000"/>
          <w:lang w:val="fr-FR"/>
        </w:rPr>
        <w:t> </w:t>
      </w:r>
    </w:p>
    <w:p w14:paraId="582868D2" w14:textId="77777777" w:rsidR="001C1957" w:rsidRDefault="00FA707F" w:rsidP="001C1957">
      <w:pPr>
        <w:autoSpaceDE w:val="0"/>
        <w:autoSpaceDN w:val="0"/>
        <w:adjustRightInd w:val="0"/>
        <w:rPr>
          <w:rFonts w:ascii="Helvetica" w:hAnsi="Helvetica" w:cs="Helvetica"/>
          <w:color w:val="000000"/>
          <w:lang w:val="fr-FR"/>
        </w:rPr>
      </w:pPr>
      <w:r w:rsidRPr="00FA707F">
        <w:rPr>
          <w:rFonts w:ascii="Helvetica" w:hAnsi="Helvetica" w:cs="Helvetica"/>
          <w:color w:val="000000"/>
          <w:lang w:val="fr-FR"/>
        </w:rPr>
        <w:t>Le président de L’Abeille Ardennaise</w:t>
      </w:r>
      <w:r w:rsidR="001C1957">
        <w:rPr>
          <w:rFonts w:ascii="Helvetica" w:hAnsi="Helvetica" w:cs="Helvetica"/>
          <w:color w:val="000000"/>
          <w:lang w:val="fr-FR"/>
        </w:rPr>
        <w:tab/>
      </w:r>
      <w:r w:rsidR="001C1957">
        <w:rPr>
          <w:rFonts w:ascii="Helvetica" w:hAnsi="Helvetica" w:cs="Helvetica"/>
          <w:color w:val="000000"/>
          <w:lang w:val="fr-FR"/>
        </w:rPr>
        <w:tab/>
      </w:r>
      <w:r w:rsidR="001C1957">
        <w:rPr>
          <w:rFonts w:ascii="Helvetica" w:hAnsi="Helvetica" w:cs="Helvetica"/>
          <w:color w:val="000000"/>
          <w:lang w:val="fr-FR"/>
        </w:rPr>
        <w:tab/>
      </w:r>
      <w:r w:rsidR="001C1957">
        <w:rPr>
          <w:rFonts w:ascii="Helvetica" w:hAnsi="Helvetica" w:cs="Helvetica"/>
          <w:color w:val="000000"/>
          <w:lang w:val="fr-FR"/>
        </w:rPr>
        <w:tab/>
      </w:r>
      <w:r w:rsidR="001C1957">
        <w:rPr>
          <w:rFonts w:ascii="Helvetica" w:hAnsi="Helvetica" w:cs="Helvetica"/>
          <w:color w:val="000000"/>
          <w:lang w:val="fr-FR"/>
        </w:rPr>
        <w:tab/>
      </w:r>
      <w:r w:rsidRPr="00FA707F">
        <w:rPr>
          <w:rFonts w:ascii="Helvetica" w:hAnsi="Helvetica" w:cs="Helvetica"/>
          <w:color w:val="000000"/>
          <w:lang w:val="fr-FR"/>
        </w:rPr>
        <w:t>L'apiculteur</w:t>
      </w:r>
    </w:p>
    <w:p w14:paraId="13E403AA" w14:textId="0123DED6" w:rsidR="00FA707F" w:rsidRPr="001C1957" w:rsidRDefault="00FA707F" w:rsidP="001C1957">
      <w:pPr>
        <w:autoSpaceDE w:val="0"/>
        <w:autoSpaceDN w:val="0"/>
        <w:adjustRightInd w:val="0"/>
        <w:ind w:firstLine="720"/>
        <w:rPr>
          <w:rFonts w:ascii="Helvetica" w:hAnsi="Helvetica" w:cs="Helvetica"/>
          <w:color w:val="000000"/>
          <w:lang w:val="fr-FR"/>
        </w:rPr>
      </w:pPr>
      <w:r w:rsidRPr="001C1957">
        <w:rPr>
          <w:rFonts w:ascii="Helvetica" w:hAnsi="Helvetica" w:cs="Helvetica"/>
          <w:color w:val="000000"/>
          <w:lang w:val="fr-FR"/>
        </w:rPr>
        <w:t>Alain LESSERTISSEUR</w:t>
      </w:r>
    </w:p>
    <w:sectPr w:rsidR="00FA707F" w:rsidRPr="001C1957" w:rsidSect="0096166E">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07F"/>
    <w:rsid w:val="001C1957"/>
    <w:rsid w:val="0037074D"/>
    <w:rsid w:val="00EC1949"/>
    <w:rsid w:val="00FA707F"/>
    <w:rsid w:val="00FA7399"/>
  </w:rsids>
  <m:mathPr>
    <m:mathFont m:val="Cambria Math"/>
    <m:brkBin m:val="before"/>
    <m:brkBinSub m:val="--"/>
    <m:smallFrac m:val="0"/>
    <m:dispDef/>
    <m:lMargin m:val="0"/>
    <m:rMargin m:val="0"/>
    <m:defJc m:val="centerGroup"/>
    <m:wrapIndent m:val="1440"/>
    <m:intLim m:val="subSup"/>
    <m:naryLim m:val="undOvr"/>
  </m:mathPr>
  <w:themeFontLang w:val="en-FR"/>
  <w:clrSchemeMapping w:bg1="light1" w:t1="dark1" w:bg2="light2" w:t2="dark2" w:accent1="accent1" w:accent2="accent2" w:accent3="accent3" w:accent4="accent4" w:accent5="accent5" w:accent6="accent6" w:hyperlink="hyperlink" w:followedHyperlink="followedHyperlink"/>
  <w:decimalSymbol w:val=","/>
  <w:listSeparator w:val=","/>
  <w14:docId w14:val="3B24F34D"/>
  <w15:chartTrackingRefBased/>
  <w15:docId w15:val="{426541D6-B2B9-8043-9D9E-003BA5689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707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A707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A707F"/>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707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A707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A707F"/>
    <w:rPr>
      <w:rFonts w:asciiTheme="majorHAnsi" w:eastAsiaTheme="majorEastAsia" w:hAnsiTheme="majorHAnsi" w:cstheme="majorBidi"/>
      <w:color w:val="1F3763" w:themeColor="accent1" w:themeShade="7F"/>
    </w:rPr>
  </w:style>
  <w:style w:type="character" w:styleId="Hyperlink">
    <w:name w:val="Hyperlink"/>
    <w:basedOn w:val="DefaultParagraphFont"/>
    <w:uiPriority w:val="99"/>
    <w:unhideWhenUsed/>
    <w:rsid w:val="00FA707F"/>
    <w:rPr>
      <w:color w:val="0563C1" w:themeColor="hyperlink"/>
      <w:u w:val="single"/>
    </w:rPr>
  </w:style>
  <w:style w:type="character" w:styleId="UnresolvedMention">
    <w:name w:val="Unresolved Mention"/>
    <w:basedOn w:val="DefaultParagraphFont"/>
    <w:uiPriority w:val="99"/>
    <w:semiHidden/>
    <w:unhideWhenUsed/>
    <w:rsid w:val="00FA70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abeilleardennaise.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284</Words>
  <Characters>1623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TRIONFINI Sébastien</dc:creator>
  <cp:keywords/>
  <dc:description/>
  <cp:lastModifiedBy>TRIONFINI Sébastien</cp:lastModifiedBy>
  <cp:revision>2</cp:revision>
  <dcterms:created xsi:type="dcterms:W3CDTF">2021-12-06T12:42:00Z</dcterms:created>
  <dcterms:modified xsi:type="dcterms:W3CDTF">2021-12-06T12:59:00Z</dcterms:modified>
</cp:coreProperties>
</file>